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FB" w:rsidRPr="007175D8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8"/>
          <w:szCs w:val="28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4"/>
          <w:szCs w:val="24"/>
        </w:rPr>
      </w:pPr>
      <w:r w:rsidRPr="007175D8">
        <w:rPr>
          <w:rFonts w:ascii="PT Astra Serif" w:hAnsi="PT Astra Serif"/>
          <w:spacing w:val="-7"/>
          <w:sz w:val="24"/>
          <w:szCs w:val="24"/>
        </w:rPr>
        <w:t>Исх. № _____от «___» _____________20___г.</w:t>
      </w:r>
    </w:p>
    <w:p w:rsidR="007011FB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8"/>
          <w:szCs w:val="28"/>
        </w:rPr>
      </w:pPr>
      <w:r w:rsidRPr="007175D8">
        <w:rPr>
          <w:rFonts w:ascii="PT Astra Serif" w:hAnsi="PT Astra Serif"/>
          <w:spacing w:val="-7"/>
          <w:sz w:val="28"/>
          <w:szCs w:val="28"/>
        </w:rPr>
        <w:t xml:space="preserve">                                              </w:t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8"/>
          <w:szCs w:val="28"/>
        </w:rPr>
      </w:pP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 w:rsidRPr="007175D8">
        <w:rPr>
          <w:rFonts w:ascii="PT Astra Serif" w:hAnsi="PT Astra Serif"/>
          <w:spacing w:val="-7"/>
          <w:sz w:val="28"/>
          <w:szCs w:val="28"/>
        </w:rPr>
        <w:t>Директору ГАУ ЯНАО «ЦСП»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8"/>
          <w:szCs w:val="28"/>
        </w:rPr>
      </w:pPr>
      <w:r w:rsidRPr="007175D8">
        <w:rPr>
          <w:rFonts w:ascii="PT Astra Serif" w:hAnsi="PT Astra Serif"/>
          <w:spacing w:val="-7"/>
          <w:sz w:val="28"/>
          <w:szCs w:val="28"/>
        </w:rPr>
        <w:t xml:space="preserve">                                              </w:t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r>
        <w:rPr>
          <w:rFonts w:ascii="PT Astra Serif" w:hAnsi="PT Astra Serif"/>
          <w:spacing w:val="-7"/>
          <w:sz w:val="28"/>
          <w:szCs w:val="28"/>
        </w:rPr>
        <w:tab/>
      </w:r>
      <w:bookmarkStart w:id="0" w:name="_GoBack"/>
      <w:bookmarkEnd w:id="0"/>
      <w:r w:rsidRPr="007175D8">
        <w:rPr>
          <w:rFonts w:ascii="PT Astra Serif" w:hAnsi="PT Astra Serif"/>
          <w:spacing w:val="-7"/>
          <w:sz w:val="28"/>
          <w:szCs w:val="28"/>
        </w:rPr>
        <w:t xml:space="preserve">А.В. </w:t>
      </w:r>
      <w:proofErr w:type="spellStart"/>
      <w:r w:rsidRPr="007175D8">
        <w:rPr>
          <w:rFonts w:ascii="PT Astra Serif" w:hAnsi="PT Astra Serif"/>
          <w:spacing w:val="-7"/>
          <w:sz w:val="28"/>
          <w:szCs w:val="28"/>
        </w:rPr>
        <w:t>Походяеву</w:t>
      </w:r>
      <w:proofErr w:type="spellEnd"/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both"/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b/>
          <w:spacing w:val="-7"/>
          <w:sz w:val="28"/>
          <w:szCs w:val="28"/>
        </w:rPr>
      </w:pPr>
      <w:r w:rsidRPr="007175D8">
        <w:rPr>
          <w:rFonts w:ascii="PT Astra Serif" w:hAnsi="PT Astra Serif"/>
          <w:b/>
          <w:spacing w:val="-7"/>
          <w:sz w:val="28"/>
          <w:szCs w:val="28"/>
        </w:rPr>
        <w:t>Ходатайство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b/>
          <w:spacing w:val="-7"/>
          <w:sz w:val="28"/>
          <w:szCs w:val="28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spacing w:val="-7"/>
          <w:sz w:val="28"/>
          <w:szCs w:val="28"/>
        </w:rPr>
      </w:pPr>
      <w:r w:rsidRPr="007175D8">
        <w:rPr>
          <w:rFonts w:ascii="PT Astra Serif" w:hAnsi="PT Astra Serif"/>
          <w:spacing w:val="-7"/>
          <w:sz w:val="28"/>
          <w:szCs w:val="28"/>
        </w:rPr>
        <w:t xml:space="preserve">о рассмотрении и утверждении кандидатур на заключение срочных 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spacing w:val="-7"/>
          <w:sz w:val="28"/>
          <w:szCs w:val="28"/>
        </w:rPr>
      </w:pPr>
      <w:r w:rsidRPr="007175D8">
        <w:rPr>
          <w:rFonts w:ascii="PT Astra Serif" w:hAnsi="PT Astra Serif"/>
          <w:spacing w:val="-7"/>
          <w:sz w:val="28"/>
          <w:szCs w:val="28"/>
        </w:rPr>
        <w:t>трудовых договоров по должности «спортсмен-инструктор» в ГАУ ЯНАО «ЦСП»</w:t>
      </w:r>
    </w:p>
    <w:p w:rsidR="007011FB" w:rsidRPr="007175D8" w:rsidRDefault="007011FB" w:rsidP="007011FB">
      <w:pPr>
        <w:pBdr>
          <w:bottom w:val="single" w:sz="12" w:space="1" w:color="auto"/>
        </w:pBdr>
        <w:shd w:val="clear" w:color="auto" w:fill="FFFFFF"/>
        <w:tabs>
          <w:tab w:val="left" w:pos="1224"/>
        </w:tabs>
        <w:jc w:val="center"/>
        <w:rPr>
          <w:rFonts w:ascii="PT Astra Serif" w:hAnsi="PT Astra Serif"/>
          <w:spacing w:val="-7"/>
          <w:sz w:val="28"/>
          <w:szCs w:val="28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spacing w:val="-7"/>
          <w:sz w:val="24"/>
          <w:szCs w:val="24"/>
        </w:rPr>
      </w:pPr>
      <w:r w:rsidRPr="007175D8">
        <w:rPr>
          <w:rFonts w:ascii="PT Astra Serif" w:hAnsi="PT Astra Serif"/>
          <w:spacing w:val="-7"/>
          <w:sz w:val="24"/>
          <w:szCs w:val="24"/>
        </w:rPr>
        <w:t>(полное наименование региональной спортивной федерации)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8"/>
          <w:szCs w:val="28"/>
        </w:rPr>
      </w:pPr>
      <w:r w:rsidRPr="007175D8">
        <w:rPr>
          <w:rFonts w:ascii="PT Astra Serif" w:hAnsi="PT Astra Serif"/>
          <w:spacing w:val="-7"/>
          <w:sz w:val="28"/>
          <w:szCs w:val="28"/>
        </w:rPr>
        <w:t>Направляет кандидатуры спортсменов на рассмотрение и утверждение на заключение срочных трудовых договоров: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3046"/>
        <w:gridCol w:w="1249"/>
        <w:gridCol w:w="2174"/>
        <w:gridCol w:w="2325"/>
      </w:tblGrid>
      <w:tr w:rsidR="007011FB" w:rsidRPr="007175D8" w:rsidTr="00AA0717">
        <w:tc>
          <w:tcPr>
            <w:tcW w:w="562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</w:rPr>
            </w:pPr>
            <w:r w:rsidRPr="007175D8">
              <w:rPr>
                <w:rFonts w:ascii="PT Astra Serif" w:hAnsi="PT Astra Serif"/>
                <w:spacing w:val="-7"/>
              </w:rPr>
              <w:t>№ п/п</w:t>
            </w:r>
          </w:p>
        </w:tc>
        <w:tc>
          <w:tcPr>
            <w:tcW w:w="3261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</w:rPr>
            </w:pPr>
            <w:r w:rsidRPr="007175D8">
              <w:rPr>
                <w:rFonts w:ascii="PT Astra Serif" w:hAnsi="PT Astra Serif"/>
                <w:spacing w:val="-7"/>
              </w:rPr>
              <w:t>ФИО спортсмена</w:t>
            </w:r>
          </w:p>
        </w:tc>
        <w:tc>
          <w:tcPr>
            <w:tcW w:w="1277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</w:rPr>
            </w:pPr>
            <w:r w:rsidRPr="007175D8">
              <w:rPr>
                <w:rFonts w:ascii="PT Astra Serif" w:hAnsi="PT Astra Serif"/>
                <w:spacing w:val="-7"/>
              </w:rPr>
              <w:t>Дата и год рождения</w:t>
            </w:r>
          </w:p>
        </w:tc>
        <w:tc>
          <w:tcPr>
            <w:tcW w:w="2266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</w:rPr>
            </w:pPr>
            <w:r w:rsidRPr="007175D8">
              <w:rPr>
                <w:rFonts w:ascii="PT Astra Serif" w:hAnsi="PT Astra Serif"/>
                <w:spacing w:val="-7"/>
              </w:rPr>
              <w:t>Спортивное звание/разряд, дата и номер приказа о присвоении</w:t>
            </w:r>
          </w:p>
        </w:tc>
        <w:tc>
          <w:tcPr>
            <w:tcW w:w="2410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</w:rPr>
            </w:pPr>
            <w:r w:rsidRPr="007175D8">
              <w:rPr>
                <w:rFonts w:ascii="PT Astra Serif" w:hAnsi="PT Astra Serif"/>
                <w:spacing w:val="-7"/>
              </w:rPr>
              <w:t>Принадлежность к физкультурно-спортивной организации</w:t>
            </w:r>
          </w:p>
        </w:tc>
      </w:tr>
      <w:tr w:rsidR="007011FB" w:rsidRPr="007175D8" w:rsidTr="00AA0717">
        <w:tc>
          <w:tcPr>
            <w:tcW w:w="562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  <w:r w:rsidRPr="007175D8">
              <w:rPr>
                <w:rFonts w:ascii="PT Astra Serif" w:hAnsi="PT Astra Serif"/>
                <w:spacing w:val="-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  <w:r w:rsidRPr="007175D8">
              <w:rPr>
                <w:rFonts w:ascii="PT Astra Serif" w:hAnsi="PT Astra Serif"/>
                <w:spacing w:val="-7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  <w:r w:rsidRPr="007175D8">
              <w:rPr>
                <w:rFonts w:ascii="PT Astra Serif" w:hAnsi="PT Astra Serif"/>
                <w:spacing w:val="-7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  <w:r w:rsidRPr="007175D8">
              <w:rPr>
                <w:rFonts w:ascii="PT Astra Serif" w:hAnsi="PT Astra Serif"/>
                <w:spacing w:val="-7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  <w:r w:rsidRPr="007175D8">
              <w:rPr>
                <w:rFonts w:ascii="PT Astra Serif" w:hAnsi="PT Astra Serif"/>
                <w:spacing w:val="-7"/>
                <w:sz w:val="24"/>
                <w:szCs w:val="24"/>
              </w:rPr>
              <w:t>5</w:t>
            </w:r>
          </w:p>
        </w:tc>
      </w:tr>
      <w:tr w:rsidR="007011FB" w:rsidRPr="007175D8" w:rsidTr="00AA0717">
        <w:tc>
          <w:tcPr>
            <w:tcW w:w="562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</w:p>
        </w:tc>
        <w:tc>
          <w:tcPr>
            <w:tcW w:w="1277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</w:p>
        </w:tc>
        <w:tc>
          <w:tcPr>
            <w:tcW w:w="2266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11FB" w:rsidRPr="007175D8" w:rsidRDefault="007011FB" w:rsidP="00AA0717">
            <w:pPr>
              <w:tabs>
                <w:tab w:val="left" w:pos="1224"/>
              </w:tabs>
              <w:jc w:val="center"/>
              <w:rPr>
                <w:rFonts w:ascii="PT Astra Serif" w:hAnsi="PT Astra Serif"/>
                <w:spacing w:val="-7"/>
                <w:sz w:val="24"/>
                <w:szCs w:val="24"/>
              </w:rPr>
            </w:pPr>
          </w:p>
        </w:tc>
      </w:tr>
    </w:tbl>
    <w:p w:rsidR="007011FB" w:rsidRPr="007175D8" w:rsidRDefault="007011FB" w:rsidP="007011FB">
      <w:pPr>
        <w:shd w:val="clear" w:color="auto" w:fill="FFFFFF"/>
        <w:tabs>
          <w:tab w:val="left" w:pos="1224"/>
        </w:tabs>
        <w:jc w:val="center"/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  <w:r w:rsidRPr="007175D8">
        <w:rPr>
          <w:rFonts w:ascii="PT Astra Serif" w:hAnsi="PT Astra Serif"/>
          <w:spacing w:val="-7"/>
          <w:sz w:val="24"/>
          <w:szCs w:val="24"/>
        </w:rPr>
        <w:t xml:space="preserve">Руководитель 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  <w:r w:rsidRPr="007175D8">
        <w:rPr>
          <w:rFonts w:ascii="PT Astra Serif" w:hAnsi="PT Astra Serif"/>
          <w:spacing w:val="-7"/>
          <w:sz w:val="24"/>
          <w:szCs w:val="24"/>
        </w:rPr>
        <w:t>региональной спортивной федерации        _________________     __________________________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  <w:r w:rsidRPr="007175D8">
        <w:rPr>
          <w:rFonts w:ascii="PT Astra Serif" w:hAnsi="PT Astra Serif"/>
          <w:spacing w:val="-7"/>
          <w:sz w:val="24"/>
          <w:szCs w:val="24"/>
        </w:rPr>
        <w:t xml:space="preserve">(иное уполномоченное </w:t>
      </w:r>
      <w:proofErr w:type="gramStart"/>
      <w:r w:rsidRPr="007175D8">
        <w:rPr>
          <w:rFonts w:ascii="PT Astra Serif" w:hAnsi="PT Astra Serif"/>
          <w:spacing w:val="-7"/>
          <w:sz w:val="24"/>
          <w:szCs w:val="24"/>
        </w:rPr>
        <w:t xml:space="preserve">лицо)   </w:t>
      </w:r>
      <w:proofErr w:type="gramEnd"/>
      <w:r w:rsidRPr="007175D8">
        <w:rPr>
          <w:rFonts w:ascii="PT Astra Serif" w:hAnsi="PT Astra Serif"/>
          <w:spacing w:val="-7"/>
          <w:sz w:val="24"/>
          <w:szCs w:val="24"/>
        </w:rPr>
        <w:t xml:space="preserve">                  (подпись)             (Фамилия, инициалы) </w:t>
      </w: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</w:p>
    <w:p w:rsidR="007011FB" w:rsidRPr="007175D8" w:rsidRDefault="007011FB" w:rsidP="007011FB">
      <w:pPr>
        <w:shd w:val="clear" w:color="auto" w:fill="FFFFFF"/>
        <w:tabs>
          <w:tab w:val="left" w:pos="1224"/>
        </w:tabs>
        <w:rPr>
          <w:rFonts w:ascii="PT Astra Serif" w:hAnsi="PT Astra Serif"/>
          <w:spacing w:val="-7"/>
          <w:sz w:val="24"/>
          <w:szCs w:val="24"/>
        </w:rPr>
      </w:pPr>
    </w:p>
    <w:p w:rsidR="006B4EB7" w:rsidRDefault="006B4EB7"/>
    <w:sectPr w:rsidR="006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FB"/>
    <w:rsid w:val="006B4EB7"/>
    <w:rsid w:val="007011FB"/>
    <w:rsid w:val="00F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BCAD"/>
  <w15:chartTrackingRefBased/>
  <w15:docId w15:val="{FB5E4C7E-F8A1-4BE5-BE83-904A98F2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Наталья  Геннадиевна</dc:creator>
  <cp:keywords/>
  <dc:description/>
  <cp:lastModifiedBy>Москвина Наталья  Геннадиевна</cp:lastModifiedBy>
  <cp:revision>1</cp:revision>
  <dcterms:created xsi:type="dcterms:W3CDTF">2019-10-09T05:39:00Z</dcterms:created>
  <dcterms:modified xsi:type="dcterms:W3CDTF">2019-10-09T05:41:00Z</dcterms:modified>
</cp:coreProperties>
</file>